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tblInd w:w="-719" w:type="dxa"/>
        <w:tblLook w:val="04A0" w:firstRow="1" w:lastRow="0" w:firstColumn="1" w:lastColumn="0" w:noHBand="0" w:noVBand="1"/>
      </w:tblPr>
      <w:tblGrid>
        <w:gridCol w:w="6498"/>
        <w:gridCol w:w="1978"/>
        <w:gridCol w:w="1273"/>
        <w:gridCol w:w="1671"/>
      </w:tblGrid>
      <w:tr w:rsidR="00EB20AE" w:rsidRPr="00EB20AE" w14:paraId="61FC4E24" w14:textId="77777777" w:rsidTr="00EB20AE">
        <w:trPr>
          <w:gridAfter w:val="1"/>
          <w:wAfter w:w="1671" w:type="dxa"/>
          <w:trHeight w:val="508"/>
        </w:trPr>
        <w:tc>
          <w:tcPr>
            <w:tcW w:w="9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34162"/>
            <w:noWrap/>
            <w:vAlign w:val="center"/>
            <w:hideMark/>
          </w:tcPr>
          <w:p w14:paraId="515FC458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36"/>
                <w:szCs w:val="36"/>
                <w:lang w:eastAsia="en-IN"/>
              </w:rPr>
            </w:pPr>
            <w:r w:rsidRPr="00EB20AE">
              <w:rPr>
                <w:rFonts w:ascii="Arial Black" w:eastAsia="Times New Roman" w:hAnsi="Arial Black" w:cs="Calibri"/>
                <w:b/>
                <w:bCs/>
                <w:color w:val="FFFFFF"/>
                <w:sz w:val="36"/>
                <w:szCs w:val="36"/>
                <w:lang w:eastAsia="en-IN"/>
              </w:rPr>
              <w:t>RECEIPT</w:t>
            </w:r>
          </w:p>
        </w:tc>
      </w:tr>
      <w:tr w:rsidR="00EB20AE" w:rsidRPr="00EB20AE" w14:paraId="44FD74D9" w14:textId="77777777" w:rsidTr="00EB20AE">
        <w:trPr>
          <w:trHeight w:val="250"/>
        </w:trPr>
        <w:tc>
          <w:tcPr>
            <w:tcW w:w="9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4EA3AE" w14:textId="77777777" w:rsidR="00EB20AE" w:rsidRPr="00EB20AE" w:rsidRDefault="00EB20AE" w:rsidP="00EB20A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sz w:val="36"/>
                <w:szCs w:val="36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1392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36"/>
                <w:szCs w:val="36"/>
                <w:lang w:eastAsia="en-IN"/>
              </w:rPr>
            </w:pPr>
          </w:p>
        </w:tc>
      </w:tr>
      <w:tr w:rsidR="00EB20AE" w:rsidRPr="00EB20AE" w14:paraId="0FE3E323" w14:textId="77777777" w:rsidTr="00EB20AE">
        <w:trPr>
          <w:trHeight w:val="397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87422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__________________________________________________________Society Ltd.</w:t>
            </w:r>
          </w:p>
        </w:tc>
        <w:tc>
          <w:tcPr>
            <w:tcW w:w="1671" w:type="dxa"/>
            <w:vAlign w:val="center"/>
            <w:hideMark/>
          </w:tcPr>
          <w:p w14:paraId="0A0C2B40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6E4C8A63" w14:textId="77777777" w:rsidTr="00EB20AE">
        <w:trPr>
          <w:trHeight w:val="25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D61A0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S. No.: 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__________________________________________________________</w:t>
            </w: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Date: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____</w:t>
            </w: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/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____ </w:t>
            </w: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/ 20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____</w:t>
            </w:r>
          </w:p>
        </w:tc>
        <w:tc>
          <w:tcPr>
            <w:tcW w:w="1671" w:type="dxa"/>
            <w:vAlign w:val="center"/>
            <w:hideMark/>
          </w:tcPr>
          <w:p w14:paraId="2EE6FB89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3D7ECDB0" w14:textId="77777777" w:rsidTr="00EB20AE">
        <w:trPr>
          <w:trHeight w:val="25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5ED15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Received from Mr./Mrs./Ms.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_______________________________________________________________</w:t>
            </w:r>
          </w:p>
        </w:tc>
        <w:tc>
          <w:tcPr>
            <w:tcW w:w="1671" w:type="dxa"/>
            <w:vAlign w:val="center"/>
            <w:hideMark/>
          </w:tcPr>
          <w:p w14:paraId="2644EE83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36BE7208" w14:textId="77777777" w:rsidTr="00EB20AE">
        <w:trPr>
          <w:trHeight w:val="25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5B852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_______________________________________________________________________________________</w:t>
            </w:r>
          </w:p>
        </w:tc>
        <w:tc>
          <w:tcPr>
            <w:tcW w:w="1671" w:type="dxa"/>
            <w:vAlign w:val="center"/>
            <w:hideMark/>
          </w:tcPr>
          <w:p w14:paraId="249D0466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11DDF251" w14:textId="77777777" w:rsidTr="00EB20AE">
        <w:trPr>
          <w:trHeight w:val="25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9607E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Flat/Garage/Shop No.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____________________________________ </w:t>
            </w: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Building No.: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_____________________</w:t>
            </w:r>
          </w:p>
        </w:tc>
        <w:tc>
          <w:tcPr>
            <w:tcW w:w="1671" w:type="dxa"/>
            <w:vAlign w:val="center"/>
            <w:hideMark/>
          </w:tcPr>
          <w:p w14:paraId="25679578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3421889E" w14:textId="77777777" w:rsidTr="00EB20AE">
        <w:trPr>
          <w:trHeight w:val="25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5B91D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On account of</w:t>
            </w:r>
            <w:proofErr w:type="gramEnd"/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 Particulars Stated Below.</w:t>
            </w:r>
          </w:p>
        </w:tc>
        <w:tc>
          <w:tcPr>
            <w:tcW w:w="1671" w:type="dxa"/>
            <w:vAlign w:val="center"/>
            <w:hideMark/>
          </w:tcPr>
          <w:p w14:paraId="12BB3D0B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20789C07" w14:textId="77777777" w:rsidTr="00EB20AE">
        <w:trPr>
          <w:trHeight w:val="337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D6194"/>
            <w:noWrap/>
            <w:vAlign w:val="center"/>
            <w:hideMark/>
          </w:tcPr>
          <w:p w14:paraId="2E537EBE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FFFFFF"/>
                <w:sz w:val="32"/>
                <w:szCs w:val="32"/>
                <w:lang w:eastAsia="en-IN"/>
              </w:rPr>
            </w:pPr>
            <w:r w:rsidRPr="00EB20AE">
              <w:rPr>
                <w:rFonts w:ascii="Algerian" w:eastAsia="Times New Roman" w:hAnsi="Algerian" w:cs="Calibri"/>
                <w:b/>
                <w:bCs/>
                <w:color w:val="FFFFFF"/>
                <w:sz w:val="32"/>
                <w:szCs w:val="32"/>
                <w:lang w:eastAsia="en-IN"/>
              </w:rPr>
              <w:t>Particulars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D6194"/>
            <w:noWrap/>
            <w:vAlign w:val="bottom"/>
            <w:hideMark/>
          </w:tcPr>
          <w:p w14:paraId="5432095A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EB20AE">
              <w:rPr>
                <w:rFonts w:ascii="Algerian" w:eastAsia="Times New Roman" w:hAnsi="Algerian" w:cs="Calibri"/>
                <w:b/>
                <w:bCs/>
                <w:color w:val="FFFFFF"/>
                <w:sz w:val="28"/>
                <w:szCs w:val="28"/>
                <w:lang w:eastAsia="en-IN"/>
              </w:rPr>
              <w:t>Amounts</w:t>
            </w:r>
          </w:p>
        </w:tc>
        <w:tc>
          <w:tcPr>
            <w:tcW w:w="1671" w:type="dxa"/>
            <w:vAlign w:val="center"/>
            <w:hideMark/>
          </w:tcPr>
          <w:p w14:paraId="1E9DA2BB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598E7752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85F2" w14:textId="77777777" w:rsidR="00EB20AE" w:rsidRPr="00EB20AE" w:rsidRDefault="00EB20AE" w:rsidP="00EB20AE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FFFFFF"/>
                <w:sz w:val="32"/>
                <w:szCs w:val="32"/>
                <w:lang w:eastAsia="en-I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6194"/>
            <w:noWrap/>
            <w:vAlign w:val="bottom"/>
            <w:hideMark/>
          </w:tcPr>
          <w:p w14:paraId="6B4D60BD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Rs.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D6194"/>
            <w:noWrap/>
            <w:vAlign w:val="bottom"/>
            <w:hideMark/>
          </w:tcPr>
          <w:p w14:paraId="12852BF9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P.</w:t>
            </w:r>
          </w:p>
        </w:tc>
        <w:tc>
          <w:tcPr>
            <w:tcW w:w="1671" w:type="dxa"/>
            <w:vAlign w:val="center"/>
            <w:hideMark/>
          </w:tcPr>
          <w:p w14:paraId="19F4A5EF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4E8507A2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927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Lease Rent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A60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2395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49EAC499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1FA0A1BE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6082BAD3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Muncipal Taxes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CDA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D95C3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37F72704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2BEE0407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EF7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Water Charges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3BBC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25479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39EF49C6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3B9713CE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651D44E0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Electricity Charges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64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2734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2294A553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456C4A08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796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Parking Charges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F7C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F883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43AFAC28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210DC3DE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6660E407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Lift Charges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98E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DD7A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74635055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09E217F5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036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2CF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1C12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1FF4B575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6C393C4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41BDCC4C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6597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0D7F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15ABB175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EB25C61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43B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95B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6DD71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7DFA1987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FD401BE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1B8EFDAF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392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0F71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00EC2F02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51B80EAB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1B3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FCB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C854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6CF0173A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5EBFEE2F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1D17A70A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A35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9958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77ADB9DB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93E8996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302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6B7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5CCB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44EAA812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4789F693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7F7"/>
            <w:noWrap/>
            <w:vAlign w:val="bottom"/>
            <w:hideMark/>
          </w:tcPr>
          <w:p w14:paraId="6F313188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9EE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8C1E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40D50768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5DA5A141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E6C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Other9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09E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F6DC1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31427595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5FB33CB8" w14:textId="77777777" w:rsidTr="00EB20AE">
        <w:trPr>
          <w:trHeight w:val="250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D6194"/>
            <w:noWrap/>
            <w:vAlign w:val="center"/>
            <w:hideMark/>
          </w:tcPr>
          <w:p w14:paraId="3628296F" w14:textId="77777777" w:rsidR="00EB20AE" w:rsidRPr="00EB20AE" w:rsidRDefault="00EB20AE" w:rsidP="00EB20AE">
            <w:pPr>
              <w:spacing w:after="0" w:line="240" w:lineRule="auto"/>
              <w:jc w:val="right"/>
              <w:rPr>
                <w:rFonts w:ascii="Algerian" w:eastAsia="Times New Roman" w:hAnsi="Algerian" w:cs="Calibri"/>
                <w:b/>
                <w:bCs/>
                <w:color w:val="FFFFFF"/>
                <w:sz w:val="32"/>
                <w:szCs w:val="32"/>
                <w:lang w:eastAsia="en-IN"/>
              </w:rPr>
            </w:pPr>
            <w:r w:rsidRPr="00EB20AE">
              <w:rPr>
                <w:rFonts w:ascii="Algerian" w:eastAsia="Times New Roman" w:hAnsi="Algerian" w:cs="Calibri"/>
                <w:b/>
                <w:bCs/>
                <w:color w:val="FFFFFF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D6194"/>
            <w:noWrap/>
            <w:vAlign w:val="bottom"/>
            <w:hideMark/>
          </w:tcPr>
          <w:p w14:paraId="3DCA539A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  <w:t>30000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1D6194"/>
            <w:noWrap/>
            <w:vAlign w:val="bottom"/>
            <w:hideMark/>
          </w:tcPr>
          <w:p w14:paraId="15F61157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1671" w:type="dxa"/>
            <w:vAlign w:val="center"/>
            <w:hideMark/>
          </w:tcPr>
          <w:p w14:paraId="1C03FAA5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1E7F4053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4232" w14:textId="77777777" w:rsidR="00EB20AE" w:rsidRPr="00EB20AE" w:rsidRDefault="00EB20AE" w:rsidP="00EB20AE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FFFFFF"/>
                <w:sz w:val="32"/>
                <w:szCs w:val="32"/>
                <w:lang w:eastAsia="en-I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72D3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AEC978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8A5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IN"/>
              </w:rPr>
            </w:pPr>
          </w:p>
        </w:tc>
      </w:tr>
      <w:tr w:rsidR="00EB20AE" w:rsidRPr="00EB20AE" w14:paraId="37D0E0E7" w14:textId="77777777" w:rsidTr="00EB20AE">
        <w:trPr>
          <w:trHeight w:val="146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37457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5522EC52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0922F56A" w14:textId="77777777" w:rsidTr="00EB20AE">
        <w:trPr>
          <w:trHeight w:val="250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3CDED"/>
            <w:noWrap/>
            <w:hideMark/>
          </w:tcPr>
          <w:p w14:paraId="6350D2F6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Rupees (in Words</w:t>
            </w:r>
            <w:proofErr w:type="gramStart"/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) :</w:t>
            </w:r>
            <w:proofErr w:type="gramEnd"/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A076D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E. &amp; O.E.</w:t>
            </w:r>
          </w:p>
        </w:tc>
        <w:tc>
          <w:tcPr>
            <w:tcW w:w="1671" w:type="dxa"/>
            <w:vAlign w:val="center"/>
            <w:hideMark/>
          </w:tcPr>
          <w:p w14:paraId="31BBB531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213B8352" w14:textId="77777777" w:rsidTr="00EB20AE">
        <w:trPr>
          <w:trHeight w:val="6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AA78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F17197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04D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EB20AE" w:rsidRPr="00EB20AE" w14:paraId="701E32A8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252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0E7F7"/>
            <w:noWrap/>
            <w:vAlign w:val="bottom"/>
            <w:hideMark/>
          </w:tcPr>
          <w:p w14:paraId="6CDF09BC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4385691C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4A650944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4EEA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0258D3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D1E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B20AE" w:rsidRPr="00EB20AE" w14:paraId="6CB52F10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8CD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F2A4CF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5DA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6C7E177D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4F7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23272E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EDD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69BC49D6" w14:textId="77777777" w:rsidTr="00EB20AE">
        <w:trPr>
          <w:trHeight w:val="69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0322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7CF869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30528B71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2ED07B4E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683C6"/>
            <w:vAlign w:val="center"/>
            <w:hideMark/>
          </w:tcPr>
          <w:p w14:paraId="77698422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Payment Mode: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FF140C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45B0E866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2635F478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288B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Cash: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7B21BC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3CC9D67B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564CC2A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5384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UPI: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C0EA6F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57EE8B59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08EE0351" w14:textId="77777777" w:rsidTr="00EB20AE">
        <w:trPr>
          <w:trHeight w:val="250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6A9C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Cheque: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7BA62F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37A325CD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3FFA3303" w14:textId="77777777" w:rsidTr="00EB20AE">
        <w:trPr>
          <w:trHeight w:val="259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E5BC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Bank Details: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D736B0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7059CC29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38A869AF" w14:textId="77777777" w:rsidTr="00EB20AE">
        <w:trPr>
          <w:trHeight w:val="259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C624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553AED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6EC28D02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847DE4B" w14:textId="77777777" w:rsidTr="00EB20AE">
        <w:trPr>
          <w:trHeight w:val="77"/>
        </w:trPr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E0A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EC39B3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1" w:type="dxa"/>
            <w:vAlign w:val="center"/>
            <w:hideMark/>
          </w:tcPr>
          <w:p w14:paraId="266E8097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466008EE" w14:textId="77777777" w:rsidTr="00EB20AE">
        <w:trPr>
          <w:trHeight w:val="250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159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N.B.:  Receipt is Valid subject to realisation </w:t>
            </w:r>
            <w:r w:rsidRPr="00EB2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of the cheque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D0826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20AE">
              <w:rPr>
                <w:rFonts w:ascii="Amasis MT Pro Black" w:eastAsia="Times New Roman" w:hAnsi="Amasis MT Pro Black" w:cs="Calibri"/>
                <w:b/>
                <w:bCs/>
                <w:color w:val="000000"/>
                <w:sz w:val="24"/>
                <w:szCs w:val="24"/>
                <w:lang w:eastAsia="en-IN"/>
              </w:rPr>
              <w:t>Hon. Secretary / Treasurer</w:t>
            </w:r>
          </w:p>
        </w:tc>
        <w:tc>
          <w:tcPr>
            <w:tcW w:w="1671" w:type="dxa"/>
            <w:vAlign w:val="center"/>
            <w:hideMark/>
          </w:tcPr>
          <w:p w14:paraId="022E542E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B20AE" w:rsidRPr="00EB20AE" w14:paraId="751E485B" w14:textId="77777777" w:rsidTr="00EB20AE">
        <w:trPr>
          <w:trHeight w:val="250"/>
        </w:trPr>
        <w:tc>
          <w:tcPr>
            <w:tcW w:w="6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7059" w14:textId="77777777" w:rsidR="00EB20AE" w:rsidRPr="00EB20AE" w:rsidRDefault="00EB20AE" w:rsidP="00EB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39E7AA" w14:textId="77777777" w:rsidR="00EB20AE" w:rsidRPr="00EB20AE" w:rsidRDefault="00EB20AE" w:rsidP="00EB20AE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CCC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B20AE" w:rsidRPr="00EB20AE" w14:paraId="0807B026" w14:textId="77777777" w:rsidTr="00EB20AE">
        <w:trPr>
          <w:trHeight w:val="259"/>
        </w:trPr>
        <w:tc>
          <w:tcPr>
            <w:tcW w:w="97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67D03" w14:textId="77777777" w:rsidR="00EB20AE" w:rsidRPr="00EB20AE" w:rsidRDefault="00EB20AE" w:rsidP="00EB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20AE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14:paraId="6EF6AAE9" w14:textId="77777777" w:rsidR="00EB20AE" w:rsidRPr="00EB20AE" w:rsidRDefault="00EB20AE" w:rsidP="00EB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7A76DB25" w14:textId="196E7B98" w:rsidR="00183E12" w:rsidRDefault="00183E12"/>
    <w:p w14:paraId="3E884472" w14:textId="1F015DE1" w:rsidR="00EB20AE" w:rsidRDefault="00256CD3">
      <w:r>
        <w:t xml:space="preserve">                                                     </w:t>
      </w:r>
      <w:r w:rsidR="00EB20AE">
        <w:rPr>
          <w:noProof/>
        </w:rPr>
        <w:drawing>
          <wp:inline distT="0" distB="0" distL="0" distR="0" wp14:anchorId="3E8AF477" wp14:editId="1F81BDF8">
            <wp:extent cx="2272665" cy="1092200"/>
            <wp:effectExtent l="0" t="0" r="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37" cy="10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0AE" w:rsidSect="00EB20A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AE"/>
    <w:rsid w:val="00183E12"/>
    <w:rsid w:val="00256CD3"/>
    <w:rsid w:val="00E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B526"/>
  <w15:chartTrackingRefBased/>
  <w15:docId w15:val="{7FC44E76-D733-4F8A-9896-4E5CF4A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yashwant Lalaseri</cp:lastModifiedBy>
  <cp:revision>2</cp:revision>
  <dcterms:created xsi:type="dcterms:W3CDTF">2023-02-03T06:55:00Z</dcterms:created>
  <dcterms:modified xsi:type="dcterms:W3CDTF">2023-02-03T12:40:00Z</dcterms:modified>
</cp:coreProperties>
</file>